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54" w:rsidRPr="00C228FF" w:rsidRDefault="00667705" w:rsidP="000B3F54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C228F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-8890</wp:posOffset>
            </wp:positionV>
            <wp:extent cx="730885" cy="100901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D8D" w:rsidRPr="00C228FF">
        <w:rPr>
          <w:rFonts w:ascii="Arial" w:hAnsi="Arial" w:cs="Arial"/>
          <w:b/>
          <w:sz w:val="36"/>
          <w:szCs w:val="36"/>
        </w:rPr>
        <w:t xml:space="preserve">UNDER-12 DEVELOPMENT </w:t>
      </w:r>
      <w:r w:rsidR="00C228FF" w:rsidRPr="00C228FF">
        <w:rPr>
          <w:rFonts w:ascii="Arial" w:hAnsi="Arial" w:cs="Arial"/>
          <w:b/>
          <w:sz w:val="36"/>
          <w:szCs w:val="36"/>
        </w:rPr>
        <w:t>CENTRES</w:t>
      </w:r>
    </w:p>
    <w:p w:rsidR="000B3F54" w:rsidRPr="00C228FF" w:rsidRDefault="00A47D8D" w:rsidP="000B3F5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(</w:t>
      </w:r>
      <w:r w:rsidR="000B3F54" w:rsidRPr="00C228FF">
        <w:rPr>
          <w:rFonts w:ascii="Arial" w:hAnsi="Arial" w:cs="Arial"/>
          <w:b/>
          <w:sz w:val="32"/>
          <w:szCs w:val="32"/>
        </w:rPr>
        <w:t>Program</w:t>
      </w:r>
      <w:r w:rsidRPr="00C228FF">
        <w:rPr>
          <w:rFonts w:ascii="Arial" w:hAnsi="Arial" w:cs="Arial"/>
          <w:b/>
          <w:sz w:val="32"/>
          <w:szCs w:val="32"/>
        </w:rPr>
        <w:t xml:space="preserve"> Pembangunan Kriket Remaja</w:t>
      </w:r>
      <w:r w:rsidR="000B3F54" w:rsidRPr="00C228FF">
        <w:rPr>
          <w:rFonts w:ascii="Arial" w:hAnsi="Arial" w:cs="Arial"/>
          <w:b/>
          <w:sz w:val="32"/>
          <w:szCs w:val="32"/>
        </w:rPr>
        <w:t>)</w:t>
      </w:r>
    </w:p>
    <w:p w:rsidR="00C228FF" w:rsidRDefault="00C228FF" w:rsidP="000B3F54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</w:p>
    <w:p w:rsidR="000B3F54" w:rsidRPr="00C228FF" w:rsidRDefault="00C228FF" w:rsidP="000B3F5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 xml:space="preserve">CENTRES FROM 1999 TILL </w:t>
      </w:r>
      <w:r w:rsidR="000B3F54" w:rsidRPr="00C228FF">
        <w:rPr>
          <w:rFonts w:ascii="Arial" w:hAnsi="Arial" w:cs="Arial"/>
          <w:b/>
          <w:sz w:val="32"/>
          <w:szCs w:val="32"/>
        </w:rPr>
        <w:t>P</w:t>
      </w:r>
      <w:r w:rsidRPr="00C228FF">
        <w:rPr>
          <w:rFonts w:ascii="Arial" w:hAnsi="Arial" w:cs="Arial"/>
          <w:b/>
          <w:sz w:val="32"/>
          <w:szCs w:val="32"/>
        </w:rPr>
        <w:t>RESENT</w:t>
      </w:r>
    </w:p>
    <w:p w:rsidR="000B3F54" w:rsidRDefault="000B3F54" w:rsidP="000B3F54">
      <w:pPr>
        <w:spacing w:after="0" w:line="240" w:lineRule="auto"/>
        <w:jc w:val="both"/>
        <w:rPr>
          <w:rFonts w:ascii="Arial" w:hAnsi="Arial" w:cs="Arial"/>
          <w:b/>
        </w:rPr>
      </w:pPr>
    </w:p>
    <w:p w:rsidR="000B3F54" w:rsidRDefault="000B3F54" w:rsidP="000B3F54">
      <w:pPr>
        <w:spacing w:after="0" w:line="240" w:lineRule="auto"/>
        <w:jc w:val="both"/>
        <w:rPr>
          <w:rFonts w:ascii="Arial" w:hAnsi="Arial" w:cs="Arial"/>
        </w:rPr>
      </w:pPr>
    </w:p>
    <w:p w:rsidR="00C228FF" w:rsidRDefault="00C228FF" w:rsidP="000B3F5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0B3F54" w:rsidRPr="00C228FF" w:rsidRDefault="000B3F54" w:rsidP="000B3F5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1999</w:t>
      </w:r>
    </w:p>
    <w:p w:rsidR="000B3F54" w:rsidRPr="00073C18" w:rsidRDefault="000B3F54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B3F54" w:rsidRPr="00BB6233" w:rsidRDefault="000B3F54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9B365A" w:rsidRPr="00BB6233">
        <w:rPr>
          <w:rFonts w:ascii="Arial" w:hAnsi="Arial" w:cs="Arial"/>
        </w:rPr>
        <w:t xml:space="preserve"> (Selangor)</w:t>
      </w:r>
      <w:r w:rsidRPr="00BB6233">
        <w:rPr>
          <w:rFonts w:ascii="Arial" w:hAnsi="Arial" w:cs="Arial"/>
        </w:rPr>
        <w:t xml:space="preserve"> </w:t>
      </w:r>
    </w:p>
    <w:p w:rsidR="009B365A" w:rsidRPr="00BB6233" w:rsidRDefault="009B365A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 (Selangor)</w:t>
      </w:r>
    </w:p>
    <w:p w:rsidR="000B3F54" w:rsidRPr="00BB6233" w:rsidRDefault="000B3F54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Sekolah Ke</w:t>
      </w:r>
      <w:r w:rsidR="009B365A" w:rsidRPr="00BB6233">
        <w:rPr>
          <w:rFonts w:ascii="Arial" w:hAnsi="Arial" w:cs="Arial"/>
        </w:rPr>
        <w:t xml:space="preserve">bangsaan King George V, </w:t>
      </w:r>
      <w:r w:rsidRPr="00BB6233">
        <w:rPr>
          <w:rFonts w:ascii="Arial" w:hAnsi="Arial" w:cs="Arial"/>
        </w:rPr>
        <w:t>Seremban</w:t>
      </w:r>
      <w:r w:rsidR="009B365A" w:rsidRPr="00BB6233">
        <w:rPr>
          <w:rFonts w:ascii="Arial" w:hAnsi="Arial" w:cs="Arial"/>
        </w:rPr>
        <w:t xml:space="preserve"> (Negeri Sembilan</w:t>
      </w:r>
      <w:r w:rsidRPr="00BB6233">
        <w:rPr>
          <w:rFonts w:ascii="Arial" w:hAnsi="Arial" w:cs="Arial"/>
        </w:rPr>
        <w:t>)</w:t>
      </w:r>
    </w:p>
    <w:p w:rsidR="009B365A" w:rsidRPr="00BB6233" w:rsidRDefault="009B365A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 (Negeri Sembilan)</w:t>
      </w:r>
    </w:p>
    <w:p w:rsidR="000B3F54" w:rsidRPr="00BB6233" w:rsidRDefault="000B3F54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</w:t>
      </w:r>
      <w:r w:rsidR="009B365A" w:rsidRPr="00BB6233">
        <w:rPr>
          <w:rFonts w:ascii="Arial" w:hAnsi="Arial" w:cs="Arial"/>
        </w:rPr>
        <w:t xml:space="preserve"> (Pulau Pinang)</w:t>
      </w:r>
    </w:p>
    <w:p w:rsidR="009B365A" w:rsidRPr="00BB6233" w:rsidRDefault="009B365A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Sekolah Kebangsaan Ibrahim, Sungai Petani (Kedah)</w:t>
      </w:r>
    </w:p>
    <w:p w:rsidR="000B3F54" w:rsidRPr="00BB6233" w:rsidRDefault="000B3F54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Sekolah Kebangsaan Bachang (Melaka)</w:t>
      </w:r>
    </w:p>
    <w:p w:rsidR="000B3F54" w:rsidRPr="00BB6233" w:rsidRDefault="000B3F54" w:rsidP="00BB623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Johor Bahru</w:t>
      </w:r>
      <w:r w:rsidR="009B365A" w:rsidRPr="00BB6233">
        <w:rPr>
          <w:rFonts w:ascii="Arial" w:hAnsi="Arial" w:cs="Arial"/>
        </w:rPr>
        <w:t xml:space="preserve"> (Johor)</w:t>
      </w:r>
      <w:r w:rsidRPr="00BB6233">
        <w:rPr>
          <w:rFonts w:ascii="Arial" w:hAnsi="Arial" w:cs="Arial"/>
        </w:rPr>
        <w:t xml:space="preserve"> </w:t>
      </w:r>
    </w:p>
    <w:p w:rsidR="000B3F54" w:rsidRDefault="000B3F54" w:rsidP="000B3F54">
      <w:pPr>
        <w:spacing w:after="0" w:line="240" w:lineRule="auto"/>
        <w:jc w:val="both"/>
        <w:rPr>
          <w:rFonts w:ascii="Arial" w:hAnsi="Arial" w:cs="Arial"/>
        </w:rPr>
      </w:pPr>
    </w:p>
    <w:p w:rsidR="000B3F54" w:rsidRPr="00C228FF" w:rsidRDefault="000B3F54" w:rsidP="000B3F5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2000</w:t>
      </w:r>
    </w:p>
    <w:p w:rsidR="000B3F54" w:rsidRPr="00073C18" w:rsidRDefault="000B3F54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932A7" w:rsidRPr="00BB6233" w:rsidRDefault="004932A7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 (Pulau Pinang)</w:t>
      </w:r>
    </w:p>
    <w:p w:rsidR="004932A7" w:rsidRPr="00BB6233" w:rsidRDefault="004932A7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Petani (Kedah)</w:t>
      </w:r>
    </w:p>
    <w:p w:rsidR="004932A7" w:rsidRPr="00BB6233" w:rsidRDefault="004932A7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Ipoh (Perak)</w:t>
      </w:r>
    </w:p>
    <w:p w:rsidR="004932A7" w:rsidRPr="00BB6233" w:rsidRDefault="004932A7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Kuantan (Pahang)</w:t>
      </w:r>
    </w:p>
    <w:p w:rsidR="000B3F54" w:rsidRPr="00BB6233" w:rsidRDefault="000B3F54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9B365A" w:rsidRPr="00BB6233">
        <w:rPr>
          <w:rFonts w:ascii="Arial" w:hAnsi="Arial" w:cs="Arial"/>
        </w:rPr>
        <w:t xml:space="preserve"> (Selangor)</w:t>
      </w:r>
    </w:p>
    <w:p w:rsidR="009B365A" w:rsidRPr="00BB6233" w:rsidRDefault="009B365A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 (Selangor)</w:t>
      </w:r>
    </w:p>
    <w:p w:rsidR="009B365A" w:rsidRPr="00BB6233" w:rsidRDefault="009B365A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Bellamy (Kuala Lumpur)</w:t>
      </w:r>
    </w:p>
    <w:p w:rsidR="009B365A" w:rsidRPr="00BB6233" w:rsidRDefault="00A670B0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Hang Tuah</w:t>
      </w:r>
      <w:r w:rsidR="009B365A" w:rsidRPr="00BB6233">
        <w:rPr>
          <w:rFonts w:ascii="Arial" w:hAnsi="Arial" w:cs="Arial"/>
        </w:rPr>
        <w:t xml:space="preserve"> (Kuala Lumpur)</w:t>
      </w:r>
    </w:p>
    <w:p w:rsidR="000B3F54" w:rsidRPr="00BB6233" w:rsidRDefault="000B3F54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9B365A" w:rsidRPr="00BB6233">
        <w:rPr>
          <w:rFonts w:ascii="Arial" w:hAnsi="Arial" w:cs="Arial"/>
        </w:rPr>
        <w:t xml:space="preserve"> (Negeri Sembilan</w:t>
      </w:r>
      <w:r w:rsidRPr="00BB6233">
        <w:rPr>
          <w:rFonts w:ascii="Arial" w:hAnsi="Arial" w:cs="Arial"/>
        </w:rPr>
        <w:t xml:space="preserve">) </w:t>
      </w:r>
    </w:p>
    <w:p w:rsidR="009B365A" w:rsidRPr="00BB6233" w:rsidRDefault="009B365A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 xml:space="preserve">Gemencheh (Negeri Sembilan) </w:t>
      </w:r>
    </w:p>
    <w:p w:rsidR="009B365A" w:rsidRPr="00BB6233" w:rsidRDefault="009B365A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 (Negeri Sembilan)</w:t>
      </w:r>
    </w:p>
    <w:p w:rsidR="006930C2" w:rsidRPr="00BB6233" w:rsidRDefault="006930C2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Bachang (Melaka)</w:t>
      </w:r>
    </w:p>
    <w:p w:rsidR="004932A7" w:rsidRPr="00BB6233" w:rsidRDefault="001656F1" w:rsidP="00BB623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Felda Redong </w:t>
      </w:r>
      <w:r w:rsidR="004932A7" w:rsidRPr="00BB6233">
        <w:rPr>
          <w:rFonts w:ascii="Arial" w:hAnsi="Arial" w:cs="Arial"/>
        </w:rPr>
        <w:t xml:space="preserve">(Johor) </w:t>
      </w:r>
    </w:p>
    <w:p w:rsidR="00B37980" w:rsidRDefault="00B37980" w:rsidP="000B3F54">
      <w:pPr>
        <w:spacing w:after="0" w:line="240" w:lineRule="auto"/>
        <w:jc w:val="both"/>
        <w:rPr>
          <w:rFonts w:ascii="Arial" w:hAnsi="Arial" w:cs="Arial"/>
        </w:rPr>
      </w:pPr>
    </w:p>
    <w:p w:rsidR="00B37980" w:rsidRPr="00C228FF" w:rsidRDefault="00B37980" w:rsidP="00B3798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2001</w:t>
      </w:r>
    </w:p>
    <w:p w:rsidR="00B37980" w:rsidRPr="00073C18" w:rsidRDefault="00B37980" w:rsidP="00B3798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</w:t>
      </w:r>
      <w:r w:rsidR="004932A7" w:rsidRPr="00BB6233">
        <w:rPr>
          <w:rFonts w:ascii="Arial" w:hAnsi="Arial" w:cs="Arial"/>
        </w:rPr>
        <w:t xml:space="preserve"> (Pulau Pinang)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Petani</w:t>
      </w:r>
      <w:r w:rsidR="004932A7" w:rsidRPr="00BB6233">
        <w:rPr>
          <w:rFonts w:ascii="Arial" w:hAnsi="Arial" w:cs="Arial"/>
        </w:rPr>
        <w:t xml:space="preserve"> (Kedah)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Ipoh</w:t>
      </w:r>
      <w:r w:rsidR="004932A7" w:rsidRPr="00BB6233">
        <w:rPr>
          <w:rFonts w:ascii="Arial" w:hAnsi="Arial" w:cs="Arial"/>
        </w:rPr>
        <w:t xml:space="preserve"> (Perak)</w:t>
      </w:r>
    </w:p>
    <w:p w:rsidR="004932A7" w:rsidRPr="00BB6233" w:rsidRDefault="004932A7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Kuantan (Pahang)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4932A7" w:rsidRPr="00BB6233">
        <w:rPr>
          <w:rFonts w:ascii="Arial" w:hAnsi="Arial" w:cs="Arial"/>
        </w:rPr>
        <w:t xml:space="preserve"> (Selangor)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4932A7" w:rsidRPr="00BB6233">
        <w:rPr>
          <w:rFonts w:ascii="Arial" w:hAnsi="Arial" w:cs="Arial"/>
        </w:rPr>
        <w:t xml:space="preserve"> (Selangor)</w:t>
      </w:r>
    </w:p>
    <w:p w:rsidR="004932A7" w:rsidRPr="00BB6233" w:rsidRDefault="004932A7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Putrajaya</w:t>
      </w:r>
    </w:p>
    <w:p w:rsidR="004932A7" w:rsidRPr="00BB6233" w:rsidRDefault="004932A7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Rawang (Selangor)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Bellamy</w:t>
      </w:r>
      <w:r w:rsidR="004932A7" w:rsidRPr="00BB6233">
        <w:rPr>
          <w:rFonts w:ascii="Arial" w:hAnsi="Arial" w:cs="Arial"/>
        </w:rPr>
        <w:t xml:space="preserve"> (Kuala Lumpur)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 xml:space="preserve">Hang </w:t>
      </w:r>
      <w:r w:rsidR="00A670B0">
        <w:rPr>
          <w:rFonts w:ascii="Arial" w:hAnsi="Arial" w:cs="Arial"/>
        </w:rPr>
        <w:t>Tuah</w:t>
      </w:r>
      <w:r w:rsidR="004932A7" w:rsidRPr="00BB6233">
        <w:rPr>
          <w:rFonts w:ascii="Arial" w:hAnsi="Arial" w:cs="Arial"/>
        </w:rPr>
        <w:t xml:space="preserve"> (Kuala Lumpur)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4932A7" w:rsidRPr="00BB6233">
        <w:rPr>
          <w:rFonts w:ascii="Arial" w:hAnsi="Arial" w:cs="Arial"/>
        </w:rPr>
        <w:t xml:space="preserve"> (Negeri Sembilan)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</w:t>
      </w:r>
      <w:r w:rsidR="004932A7" w:rsidRPr="00BB6233">
        <w:rPr>
          <w:rFonts w:ascii="Arial" w:hAnsi="Arial" w:cs="Arial"/>
        </w:rPr>
        <w:t xml:space="preserve"> (Negeri Sembilan)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4932A7" w:rsidRPr="00BB6233">
        <w:rPr>
          <w:rFonts w:ascii="Arial" w:hAnsi="Arial" w:cs="Arial"/>
        </w:rPr>
        <w:t xml:space="preserve"> (Negeri Sembilan)</w:t>
      </w:r>
    </w:p>
    <w:p w:rsidR="00B37980" w:rsidRPr="00BB6233" w:rsidRDefault="00A670B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Banda Hilir (</w:t>
      </w:r>
      <w:r w:rsidR="00B37980" w:rsidRPr="00BB6233">
        <w:rPr>
          <w:rFonts w:ascii="Arial" w:hAnsi="Arial" w:cs="Arial"/>
        </w:rPr>
        <w:t>Melaka</w:t>
      </w:r>
      <w:r>
        <w:rPr>
          <w:rFonts w:ascii="Arial" w:hAnsi="Arial" w:cs="Arial"/>
        </w:rPr>
        <w:t>)</w:t>
      </w:r>
    </w:p>
    <w:p w:rsidR="00B37980" w:rsidRPr="00BB6233" w:rsidRDefault="00B3798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</w:t>
      </w:r>
      <w:r w:rsidR="004932A7" w:rsidRPr="00BB6233">
        <w:rPr>
          <w:rFonts w:ascii="Arial" w:hAnsi="Arial" w:cs="Arial"/>
        </w:rPr>
        <w:t xml:space="preserve"> (Johor)</w:t>
      </w:r>
    </w:p>
    <w:p w:rsidR="00B37980" w:rsidRPr="00BB6233" w:rsidRDefault="00A670B0" w:rsidP="00BB623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Felda </w:t>
      </w:r>
      <w:r w:rsidR="00B37980" w:rsidRPr="00BB6233">
        <w:rPr>
          <w:rFonts w:ascii="Arial" w:hAnsi="Arial" w:cs="Arial"/>
        </w:rPr>
        <w:t>Redong</w:t>
      </w:r>
      <w:r w:rsidR="004932A7" w:rsidRPr="00BB6233">
        <w:rPr>
          <w:rFonts w:ascii="Arial" w:hAnsi="Arial" w:cs="Arial"/>
        </w:rPr>
        <w:t xml:space="preserve"> (Johor)</w:t>
      </w:r>
    </w:p>
    <w:p w:rsidR="00667705" w:rsidRDefault="0066770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:rsidR="00B37980" w:rsidRPr="00C228FF" w:rsidRDefault="00B37980" w:rsidP="00B3798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lastRenderedPageBreak/>
        <w:t>2002</w:t>
      </w:r>
    </w:p>
    <w:p w:rsidR="00B37980" w:rsidRPr="00073C18" w:rsidRDefault="00B37980" w:rsidP="00B3798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Petani (Kedah)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 (Pulau Pinang)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Ipoh (Perak)</w:t>
      </w:r>
    </w:p>
    <w:p w:rsidR="004932A7" w:rsidRPr="00BB6233" w:rsidRDefault="004932A7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4932A7" w:rsidRPr="00BB6233" w:rsidRDefault="004932A7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Kuantan (Pahang)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 (Selangor)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 (Selangor)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Bellamy (Kuala Lumpur)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Gadong (Negeri Sembilan)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 (Negeri Sembilan)</w:t>
      </w:r>
    </w:p>
    <w:p w:rsidR="00B37980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 (Negeri Sembilan)</w:t>
      </w:r>
    </w:p>
    <w:p w:rsidR="00A670B0" w:rsidRPr="00BB6233" w:rsidRDefault="00A670B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Kota Melaka (Melaka)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Felda Redong (Johor)</w:t>
      </w:r>
    </w:p>
    <w:p w:rsidR="00B37980" w:rsidRPr="00BB6233" w:rsidRDefault="00B37980" w:rsidP="00BB623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 (Johor)</w:t>
      </w:r>
    </w:p>
    <w:p w:rsidR="00B37980" w:rsidRDefault="00B37980" w:rsidP="00B37980">
      <w:pPr>
        <w:spacing w:after="0" w:line="240" w:lineRule="auto"/>
        <w:jc w:val="both"/>
        <w:rPr>
          <w:rFonts w:ascii="Arial" w:hAnsi="Arial" w:cs="Arial"/>
        </w:rPr>
      </w:pPr>
    </w:p>
    <w:p w:rsidR="00B37980" w:rsidRPr="00C228FF" w:rsidRDefault="00B37980" w:rsidP="00B3798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2003</w:t>
      </w:r>
    </w:p>
    <w:p w:rsidR="00B37980" w:rsidRPr="00073C18" w:rsidRDefault="00B37980" w:rsidP="00B3798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715C9" w:rsidRPr="00BB6233" w:rsidRDefault="00B715C9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 (Pulau Pinang)</w:t>
      </w:r>
    </w:p>
    <w:p w:rsidR="00B37980" w:rsidRPr="00BB6233" w:rsidRDefault="00B37980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Petani</w:t>
      </w:r>
      <w:r w:rsidR="004932A7" w:rsidRPr="00BB6233">
        <w:rPr>
          <w:rFonts w:ascii="Arial" w:hAnsi="Arial" w:cs="Arial"/>
        </w:rPr>
        <w:t xml:space="preserve"> (Kedah)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Ipoh</w:t>
      </w:r>
      <w:r w:rsidR="004932A7" w:rsidRPr="00BB6233">
        <w:rPr>
          <w:rFonts w:ascii="Arial" w:hAnsi="Arial" w:cs="Arial"/>
        </w:rPr>
        <w:t xml:space="preserve"> (Perak)</w:t>
      </w:r>
    </w:p>
    <w:p w:rsidR="00B715C9" w:rsidRPr="00BB6233" w:rsidRDefault="00B715C9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B715C9" w:rsidRPr="00BB6233" w:rsidRDefault="00B715C9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B715C9" w:rsidRPr="00BB6233" w:rsidRDefault="00B715C9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Kuantan (Pahang)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4932A7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4932A7" w:rsidRPr="00BB6233">
        <w:rPr>
          <w:rFonts w:ascii="Arial" w:hAnsi="Arial" w:cs="Arial"/>
        </w:rPr>
        <w:t xml:space="preserve"> (Selangor)</w:t>
      </w:r>
    </w:p>
    <w:p w:rsidR="005D4893" w:rsidRPr="00BB6233" w:rsidRDefault="00A670B0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Bellamy-</w:t>
      </w:r>
      <w:r w:rsidR="005D4893" w:rsidRPr="00BB6233">
        <w:rPr>
          <w:rFonts w:ascii="Arial" w:hAnsi="Arial" w:cs="Arial"/>
        </w:rPr>
        <w:t>Victoria</w:t>
      </w:r>
      <w:r w:rsidR="004932A7" w:rsidRPr="00BB6233">
        <w:rPr>
          <w:rFonts w:ascii="Arial" w:hAnsi="Arial" w:cs="Arial"/>
        </w:rPr>
        <w:t xml:space="preserve"> (Kuala Lumpur)</w:t>
      </w:r>
    </w:p>
    <w:p w:rsidR="005D4893" w:rsidRPr="00BB6233" w:rsidRDefault="00A670B0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Kampung </w:t>
      </w:r>
      <w:r w:rsidR="005D4893" w:rsidRPr="00BB6233">
        <w:rPr>
          <w:rFonts w:ascii="Arial" w:hAnsi="Arial" w:cs="Arial"/>
        </w:rPr>
        <w:t>Gadong</w:t>
      </w:r>
      <w:r w:rsidR="004932A7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4932A7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4932A7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Melaka</w:t>
      </w:r>
      <w:r w:rsidR="004932A7" w:rsidRPr="00BB6233">
        <w:rPr>
          <w:rFonts w:ascii="Arial" w:hAnsi="Arial" w:cs="Arial"/>
        </w:rPr>
        <w:t xml:space="preserve"> (Melaka)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Gelang Patah</w:t>
      </w:r>
      <w:r w:rsidR="004932A7" w:rsidRPr="00BB6233">
        <w:rPr>
          <w:rFonts w:ascii="Arial" w:hAnsi="Arial" w:cs="Arial"/>
        </w:rPr>
        <w:t xml:space="preserve"> (Johor)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Bandar Penawar</w:t>
      </w:r>
      <w:r w:rsidR="004932A7" w:rsidRPr="00BB6233">
        <w:rPr>
          <w:rFonts w:ascii="Arial" w:hAnsi="Arial" w:cs="Arial"/>
        </w:rPr>
        <w:t xml:space="preserve"> (Johor)</w:t>
      </w:r>
    </w:p>
    <w:p w:rsidR="00B715C9" w:rsidRPr="00BB6233" w:rsidRDefault="00B715C9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 (Johor)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Tawau</w:t>
      </w:r>
      <w:r w:rsidR="00B715C9" w:rsidRPr="00BB6233">
        <w:rPr>
          <w:rFonts w:ascii="Arial" w:hAnsi="Arial" w:cs="Arial"/>
        </w:rPr>
        <w:t xml:space="preserve"> (Sabah)</w:t>
      </w:r>
    </w:p>
    <w:p w:rsidR="005D4893" w:rsidRPr="00BB6233" w:rsidRDefault="005D4893" w:rsidP="00BB62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Kinabalu</w:t>
      </w:r>
      <w:r w:rsidR="00B715C9" w:rsidRPr="00BB6233">
        <w:rPr>
          <w:rFonts w:ascii="Arial" w:hAnsi="Arial" w:cs="Arial"/>
        </w:rPr>
        <w:t xml:space="preserve"> (Sabah)</w:t>
      </w:r>
    </w:p>
    <w:p w:rsidR="00B37980" w:rsidRDefault="00B37980" w:rsidP="00B37980">
      <w:pPr>
        <w:spacing w:after="0" w:line="240" w:lineRule="auto"/>
        <w:jc w:val="both"/>
        <w:rPr>
          <w:rFonts w:ascii="Arial" w:hAnsi="Arial" w:cs="Arial"/>
        </w:rPr>
      </w:pPr>
    </w:p>
    <w:p w:rsidR="005D4893" w:rsidRPr="00C228FF" w:rsidRDefault="005D4893" w:rsidP="005D4893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2004</w:t>
      </w:r>
    </w:p>
    <w:p w:rsidR="00B37980" w:rsidRPr="00073C18" w:rsidRDefault="00B37980" w:rsidP="00B3798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41118" w:rsidRPr="00BB6233" w:rsidRDefault="00741118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 (Pulau Pinang)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Petani</w:t>
      </w:r>
      <w:r w:rsidR="00741118" w:rsidRPr="00BB6233">
        <w:rPr>
          <w:rFonts w:ascii="Arial" w:hAnsi="Arial" w:cs="Arial"/>
        </w:rPr>
        <w:t xml:space="preserve"> (Kedah)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Ipoh</w:t>
      </w:r>
      <w:r w:rsidR="00741118" w:rsidRPr="00BB6233">
        <w:rPr>
          <w:rFonts w:ascii="Arial" w:hAnsi="Arial" w:cs="Arial"/>
        </w:rPr>
        <w:t xml:space="preserve"> (Perak)</w:t>
      </w:r>
    </w:p>
    <w:p w:rsidR="00741118" w:rsidRPr="00BB6233" w:rsidRDefault="00741118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741118" w:rsidRPr="00BB6233" w:rsidRDefault="00741118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741118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741118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Bellamy-Victoria</w:t>
      </w:r>
      <w:r w:rsidR="00741118" w:rsidRPr="00BB6233">
        <w:rPr>
          <w:rFonts w:ascii="Arial" w:hAnsi="Arial" w:cs="Arial"/>
        </w:rPr>
        <w:t xml:space="preserve"> (Kuala Lumpur)</w:t>
      </w:r>
    </w:p>
    <w:p w:rsidR="005D4893" w:rsidRPr="00BB6233" w:rsidRDefault="00A670B0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Kampung </w:t>
      </w:r>
      <w:r w:rsidR="005D4893" w:rsidRPr="00BB6233">
        <w:rPr>
          <w:rFonts w:ascii="Arial" w:hAnsi="Arial" w:cs="Arial"/>
        </w:rPr>
        <w:t>Gadong</w:t>
      </w:r>
      <w:r w:rsidR="00741118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741118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741118" w:rsidRPr="00BB6233">
        <w:rPr>
          <w:rFonts w:ascii="Arial" w:hAnsi="Arial" w:cs="Arial"/>
        </w:rPr>
        <w:t xml:space="preserve"> (Negeri Sembilan)</w:t>
      </w:r>
    </w:p>
    <w:p w:rsidR="00741118" w:rsidRPr="00BB6233" w:rsidRDefault="00741118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Bertam Malim (Melaka)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</w:t>
      </w:r>
      <w:r w:rsidR="00741118" w:rsidRPr="00BB6233">
        <w:rPr>
          <w:rFonts w:ascii="Arial" w:hAnsi="Arial" w:cs="Arial"/>
        </w:rPr>
        <w:t xml:space="preserve"> (Johor)</w:t>
      </w:r>
    </w:p>
    <w:p w:rsidR="005D4893" w:rsidRPr="00BB623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Gelang Patah</w:t>
      </w:r>
      <w:r w:rsidR="00741118" w:rsidRPr="00BB6233">
        <w:rPr>
          <w:rFonts w:ascii="Arial" w:hAnsi="Arial" w:cs="Arial"/>
        </w:rPr>
        <w:t xml:space="preserve"> (Johor)</w:t>
      </w:r>
    </w:p>
    <w:p w:rsidR="005D4893" w:rsidRDefault="005D4893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Tawau</w:t>
      </w:r>
      <w:r w:rsidR="00741118" w:rsidRPr="00BB6233">
        <w:rPr>
          <w:rFonts w:ascii="Arial" w:hAnsi="Arial" w:cs="Arial"/>
        </w:rPr>
        <w:t xml:space="preserve"> (Sabah)</w:t>
      </w:r>
    </w:p>
    <w:p w:rsidR="00A670B0" w:rsidRPr="00BB6233" w:rsidRDefault="00A670B0" w:rsidP="00BB623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Kota Kinabalu (Sabah)</w:t>
      </w:r>
    </w:p>
    <w:p w:rsidR="005D4893" w:rsidRPr="00C228FF" w:rsidRDefault="005D4893" w:rsidP="005D4893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lastRenderedPageBreak/>
        <w:t>2005</w:t>
      </w:r>
    </w:p>
    <w:p w:rsidR="00B37980" w:rsidRPr="00073C18" w:rsidRDefault="00B37980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</w:t>
      </w:r>
      <w:r w:rsidR="00975B88" w:rsidRPr="00BB6233">
        <w:rPr>
          <w:rFonts w:ascii="Arial" w:hAnsi="Arial" w:cs="Arial"/>
        </w:rPr>
        <w:t xml:space="preserve"> (Pulau Pinang)</w:t>
      </w:r>
    </w:p>
    <w:p w:rsidR="00975B88" w:rsidRPr="00BB6233" w:rsidRDefault="00975B88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975B88" w:rsidRPr="00BB6233" w:rsidRDefault="00975B88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975B88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975B88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Victoria</w:t>
      </w:r>
      <w:r w:rsidR="00975B88" w:rsidRPr="00BB6233">
        <w:rPr>
          <w:rFonts w:ascii="Arial" w:hAnsi="Arial" w:cs="Arial"/>
        </w:rPr>
        <w:t xml:space="preserve"> (Kuala Lumpur)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</w:t>
      </w:r>
      <w:r w:rsidR="00975B88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975B88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975B88" w:rsidRPr="00BB6233">
        <w:rPr>
          <w:rFonts w:ascii="Arial" w:hAnsi="Arial" w:cs="Arial"/>
        </w:rPr>
        <w:t xml:space="preserve"> (Negeri Sembilan)</w:t>
      </w:r>
    </w:p>
    <w:p w:rsidR="00975B88" w:rsidRPr="00BB6233" w:rsidRDefault="00975B88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Bertam Malim (Melaka)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</w:t>
      </w:r>
      <w:r w:rsidR="00975B88" w:rsidRPr="00BB6233">
        <w:rPr>
          <w:rFonts w:ascii="Arial" w:hAnsi="Arial" w:cs="Arial"/>
        </w:rPr>
        <w:t xml:space="preserve"> (Johor)</w:t>
      </w:r>
    </w:p>
    <w:p w:rsidR="005D4893" w:rsidRPr="00BB623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Gelang Patah</w:t>
      </w:r>
      <w:r w:rsidR="00975B88" w:rsidRPr="00BB6233">
        <w:rPr>
          <w:rFonts w:ascii="Arial" w:hAnsi="Arial" w:cs="Arial"/>
        </w:rPr>
        <w:t xml:space="preserve"> (Johor)</w:t>
      </w:r>
    </w:p>
    <w:p w:rsidR="005D4893" w:rsidRDefault="005D4893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Tawau</w:t>
      </w:r>
      <w:r w:rsidR="00975B88" w:rsidRPr="00BB6233">
        <w:rPr>
          <w:rFonts w:ascii="Arial" w:hAnsi="Arial" w:cs="Arial"/>
        </w:rPr>
        <w:t xml:space="preserve"> (Sabah)</w:t>
      </w:r>
    </w:p>
    <w:p w:rsidR="00073C18" w:rsidRPr="00BB6233" w:rsidRDefault="00073C18" w:rsidP="00BB623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Kota Kinabalu (Sabah)</w:t>
      </w:r>
    </w:p>
    <w:p w:rsidR="005D4893" w:rsidRDefault="005D4893" w:rsidP="000B3F54">
      <w:pPr>
        <w:spacing w:after="0" w:line="240" w:lineRule="auto"/>
        <w:jc w:val="both"/>
        <w:rPr>
          <w:rFonts w:ascii="Arial" w:hAnsi="Arial" w:cs="Arial"/>
        </w:rPr>
      </w:pPr>
    </w:p>
    <w:p w:rsidR="005D4893" w:rsidRPr="00C228FF" w:rsidRDefault="00073C18" w:rsidP="005D4893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2006</w:t>
      </w:r>
    </w:p>
    <w:p w:rsidR="005D4893" w:rsidRPr="00073C18" w:rsidRDefault="005D4893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</w:t>
      </w:r>
      <w:r w:rsidR="00DA64E8" w:rsidRPr="00BB6233">
        <w:rPr>
          <w:rFonts w:ascii="Arial" w:hAnsi="Arial" w:cs="Arial"/>
        </w:rPr>
        <w:t xml:space="preserve"> (Pulau Pinang)</w:t>
      </w:r>
    </w:p>
    <w:p w:rsidR="00DA64E8" w:rsidRPr="00BB6233" w:rsidRDefault="00DA64E8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DA64E8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DA64E8" w:rsidRPr="00BB6233">
        <w:rPr>
          <w:rFonts w:ascii="Arial" w:hAnsi="Arial" w:cs="Arial"/>
        </w:rPr>
        <w:t xml:space="preserve"> (Selangor)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Victoria</w:t>
      </w:r>
      <w:r w:rsidR="00DA64E8" w:rsidRPr="00BB6233">
        <w:rPr>
          <w:rFonts w:ascii="Arial" w:hAnsi="Arial" w:cs="Arial"/>
        </w:rPr>
        <w:t xml:space="preserve"> (Kuala Lumpur)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</w:t>
      </w:r>
      <w:r w:rsidR="00DA64E8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DA64E8" w:rsidRPr="00BB6233">
        <w:rPr>
          <w:rFonts w:ascii="Arial" w:hAnsi="Arial" w:cs="Arial"/>
        </w:rPr>
        <w:t xml:space="preserve"> (Negeri Sembilan)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DA64E8" w:rsidRPr="00BB6233">
        <w:rPr>
          <w:rFonts w:ascii="Arial" w:hAnsi="Arial" w:cs="Arial"/>
        </w:rPr>
        <w:t xml:space="preserve"> (Negeri Sembilan)</w:t>
      </w:r>
    </w:p>
    <w:p w:rsidR="00DA64E8" w:rsidRPr="00BB6233" w:rsidRDefault="00DA64E8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Bertam Malim (Melaka)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</w:t>
      </w:r>
      <w:r w:rsidR="00DA64E8" w:rsidRPr="00BB6233">
        <w:rPr>
          <w:rFonts w:ascii="Arial" w:hAnsi="Arial" w:cs="Arial"/>
        </w:rPr>
        <w:t xml:space="preserve"> (Johor)</w:t>
      </w:r>
    </w:p>
    <w:p w:rsidR="005D4893" w:rsidRPr="00BB623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Gelang Patah</w:t>
      </w:r>
      <w:r w:rsidR="00DA64E8" w:rsidRPr="00BB6233">
        <w:rPr>
          <w:rFonts w:ascii="Arial" w:hAnsi="Arial" w:cs="Arial"/>
        </w:rPr>
        <w:t xml:space="preserve"> (Johor)</w:t>
      </w:r>
    </w:p>
    <w:p w:rsidR="005D4893" w:rsidRDefault="005D4893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Tawau</w:t>
      </w:r>
      <w:r w:rsidR="00DA64E8" w:rsidRPr="00BB6233">
        <w:rPr>
          <w:rFonts w:ascii="Arial" w:hAnsi="Arial" w:cs="Arial"/>
        </w:rPr>
        <w:t xml:space="preserve"> (Sabah)</w:t>
      </w:r>
    </w:p>
    <w:p w:rsidR="00073C18" w:rsidRPr="00BB6233" w:rsidRDefault="00073C18" w:rsidP="00BB623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Kota Kinabalu (Sabah)</w:t>
      </w:r>
    </w:p>
    <w:p w:rsidR="005D4893" w:rsidRDefault="005D4893" w:rsidP="000B3F54">
      <w:pPr>
        <w:spacing w:after="0" w:line="240" w:lineRule="auto"/>
        <w:jc w:val="both"/>
        <w:rPr>
          <w:rFonts w:ascii="Arial" w:hAnsi="Arial" w:cs="Arial"/>
        </w:rPr>
      </w:pPr>
    </w:p>
    <w:p w:rsidR="00456ECF" w:rsidRPr="00C228FF" w:rsidRDefault="00073C18" w:rsidP="00456ECF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2007</w:t>
      </w:r>
    </w:p>
    <w:p w:rsidR="005D4893" w:rsidRPr="00073C18" w:rsidRDefault="005D4893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876F5" w:rsidRPr="00BB6233" w:rsidRDefault="007876F5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Kangar (Perlis)</w:t>
      </w:r>
    </w:p>
    <w:p w:rsidR="005D4893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Sukan Pulau Pinang</w:t>
      </w:r>
      <w:r w:rsidR="00011EFF" w:rsidRPr="00BB6233">
        <w:rPr>
          <w:rFonts w:ascii="Arial" w:hAnsi="Arial" w:cs="Arial"/>
        </w:rPr>
        <w:t xml:space="preserve"> (Pulau Pinang)</w:t>
      </w:r>
    </w:p>
    <w:p w:rsidR="007876F5" w:rsidRPr="00BB6233" w:rsidRDefault="007876F5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456ECF" w:rsidRPr="00BB6233" w:rsidRDefault="00011EF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</w:t>
      </w:r>
      <w:r w:rsidR="00456ECF" w:rsidRPr="00BB6233">
        <w:rPr>
          <w:rFonts w:ascii="Arial" w:hAnsi="Arial" w:cs="Arial"/>
        </w:rPr>
        <w:t>elab PJ</w:t>
      </w:r>
      <w:r w:rsidRPr="00BB6233">
        <w:rPr>
          <w:rFonts w:ascii="Arial" w:hAnsi="Arial" w:cs="Arial"/>
        </w:rPr>
        <w:t xml:space="preserve"> (Selangor)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</w:t>
      </w:r>
      <w:r w:rsidR="00011EFF" w:rsidRPr="00BB6233">
        <w:rPr>
          <w:rFonts w:ascii="Arial" w:hAnsi="Arial" w:cs="Arial"/>
        </w:rPr>
        <w:t xml:space="preserve"> (Selangor)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Victoria</w:t>
      </w:r>
      <w:r w:rsidR="007876F5" w:rsidRPr="00BB6233">
        <w:rPr>
          <w:rFonts w:ascii="Arial" w:hAnsi="Arial" w:cs="Arial"/>
        </w:rPr>
        <w:t xml:space="preserve"> (Kuala Lumpur)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</w:t>
      </w:r>
      <w:r w:rsidR="007876F5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Seremban</w:t>
      </w:r>
      <w:r w:rsidR="007876F5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7876F5" w:rsidRPr="00BB6233">
        <w:rPr>
          <w:rFonts w:ascii="Arial" w:hAnsi="Arial" w:cs="Arial"/>
        </w:rPr>
        <w:t xml:space="preserve"> (Negeri Sembilan)</w:t>
      </w:r>
    </w:p>
    <w:p w:rsidR="007876F5" w:rsidRPr="00BB6233" w:rsidRDefault="007876F5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Bertam Malim (Melaka)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</w:t>
      </w:r>
      <w:r w:rsidR="007876F5" w:rsidRPr="00BB6233">
        <w:rPr>
          <w:rFonts w:ascii="Arial" w:hAnsi="Arial" w:cs="Arial"/>
        </w:rPr>
        <w:t xml:space="preserve"> (Johor)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Gelang Patah</w:t>
      </w:r>
      <w:r w:rsidR="007876F5" w:rsidRPr="00BB6233">
        <w:rPr>
          <w:rFonts w:ascii="Arial" w:hAnsi="Arial" w:cs="Arial"/>
        </w:rPr>
        <w:t xml:space="preserve"> (Johor)</w:t>
      </w:r>
    </w:p>
    <w:p w:rsidR="00456ECF" w:rsidRPr="00BB6233" w:rsidRDefault="00456ECF" w:rsidP="00BB623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Kinabalu</w:t>
      </w:r>
      <w:r w:rsidR="007876F5" w:rsidRPr="00BB6233">
        <w:rPr>
          <w:rFonts w:ascii="Arial" w:hAnsi="Arial" w:cs="Arial"/>
        </w:rPr>
        <w:t xml:space="preserve"> (Sabah)</w:t>
      </w:r>
    </w:p>
    <w:p w:rsidR="008C1E3E" w:rsidRPr="008C1E3E" w:rsidRDefault="008C1E3E" w:rsidP="00456ECF">
      <w:pPr>
        <w:spacing w:after="0" w:line="240" w:lineRule="auto"/>
        <w:jc w:val="both"/>
        <w:rPr>
          <w:rFonts w:ascii="Arial" w:hAnsi="Arial" w:cs="Arial"/>
          <w:b/>
        </w:rPr>
      </w:pPr>
    </w:p>
    <w:p w:rsidR="00C228FF" w:rsidRDefault="00C228F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456ECF" w:rsidRPr="00C228FF" w:rsidRDefault="00456ECF" w:rsidP="00456ECF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lastRenderedPageBreak/>
        <w:t>2008</w:t>
      </w:r>
    </w:p>
    <w:p w:rsidR="00456ECF" w:rsidRPr="00073C18" w:rsidRDefault="00456ECF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4122D" w:rsidRPr="00BB6233" w:rsidRDefault="0014122D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Kangar (Perlis)</w:t>
      </w:r>
    </w:p>
    <w:p w:rsidR="000B3F54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Westlands</w:t>
      </w:r>
      <w:r w:rsidR="0014122D" w:rsidRPr="00BB6233">
        <w:rPr>
          <w:rFonts w:ascii="Arial" w:hAnsi="Arial" w:cs="Arial"/>
        </w:rPr>
        <w:t xml:space="preserve"> (Pulau Pinang)</w:t>
      </w:r>
    </w:p>
    <w:p w:rsidR="0014122D" w:rsidRPr="00BB6233" w:rsidRDefault="0014122D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14122D" w:rsidRPr="00BB6233" w:rsidRDefault="0014122D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Krai (Kelantan)</w:t>
      </w:r>
    </w:p>
    <w:p w:rsidR="0014122D" w:rsidRDefault="0014122D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073C18" w:rsidRPr="00BB6233" w:rsidRDefault="00073C18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Kerambit (Pahang)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14122D" w:rsidRPr="00BB6233">
        <w:rPr>
          <w:rFonts w:ascii="Arial" w:hAnsi="Arial" w:cs="Arial"/>
        </w:rPr>
        <w:t xml:space="preserve"> (Selangor)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Pandan Jaya</w:t>
      </w:r>
      <w:r w:rsidR="0014122D" w:rsidRPr="00BB6233">
        <w:rPr>
          <w:rFonts w:ascii="Arial" w:hAnsi="Arial" w:cs="Arial"/>
        </w:rPr>
        <w:t xml:space="preserve"> (Selangor)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Victoria</w:t>
      </w:r>
      <w:r w:rsidR="0014122D" w:rsidRPr="00BB6233">
        <w:rPr>
          <w:rFonts w:ascii="Arial" w:hAnsi="Arial" w:cs="Arial"/>
        </w:rPr>
        <w:t xml:space="preserve"> (Kuala Lumpur)</w:t>
      </w:r>
    </w:p>
    <w:p w:rsidR="00456ECF" w:rsidRPr="00BB6233" w:rsidRDefault="00073C18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Kampung </w:t>
      </w:r>
      <w:r w:rsidR="00456ECF" w:rsidRPr="00BB6233">
        <w:rPr>
          <w:rFonts w:ascii="Arial" w:hAnsi="Arial" w:cs="Arial"/>
        </w:rPr>
        <w:t>Gadong</w:t>
      </w:r>
      <w:r w:rsidR="0014122D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14122D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Jelebu</w:t>
      </w:r>
      <w:r w:rsidR="0014122D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Jempol</w:t>
      </w:r>
      <w:r w:rsidR="0014122D" w:rsidRPr="00BB6233">
        <w:rPr>
          <w:rFonts w:ascii="Arial" w:hAnsi="Arial" w:cs="Arial"/>
        </w:rPr>
        <w:t xml:space="preserve"> (Negeri Sembilan)</w:t>
      </w:r>
    </w:p>
    <w:p w:rsidR="0014122D" w:rsidRPr="00BB6233" w:rsidRDefault="0014122D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Bertam Malim (Melaka)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Kluang</w:t>
      </w:r>
      <w:r w:rsidR="0014122D" w:rsidRPr="00BB6233">
        <w:rPr>
          <w:rFonts w:ascii="Arial" w:hAnsi="Arial" w:cs="Arial"/>
        </w:rPr>
        <w:t xml:space="preserve"> (Johor)</w:t>
      </w:r>
    </w:p>
    <w:p w:rsidR="00456ECF" w:rsidRPr="00BB6233" w:rsidRDefault="00456ECF" w:rsidP="00BB6233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Kinabalu</w:t>
      </w:r>
      <w:r w:rsidR="0014122D" w:rsidRPr="00BB6233">
        <w:rPr>
          <w:rFonts w:ascii="Arial" w:hAnsi="Arial" w:cs="Arial"/>
        </w:rPr>
        <w:t xml:space="preserve"> (Sabah)</w:t>
      </w:r>
    </w:p>
    <w:p w:rsidR="000B3F54" w:rsidRDefault="000B3F54" w:rsidP="000B3F54">
      <w:pPr>
        <w:spacing w:after="0" w:line="240" w:lineRule="auto"/>
        <w:jc w:val="both"/>
        <w:rPr>
          <w:rFonts w:ascii="Arial" w:hAnsi="Arial" w:cs="Arial"/>
        </w:rPr>
      </w:pPr>
    </w:p>
    <w:p w:rsidR="00456ECF" w:rsidRPr="00C228FF" w:rsidRDefault="00456ECF" w:rsidP="00456ECF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2009</w:t>
      </w:r>
    </w:p>
    <w:p w:rsidR="000B3F54" w:rsidRPr="00073C18" w:rsidRDefault="000B3F54" w:rsidP="000B3F5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Kangar</w:t>
      </w:r>
      <w:r w:rsidR="00C05790" w:rsidRPr="00BB6233">
        <w:rPr>
          <w:rFonts w:ascii="Arial" w:hAnsi="Arial" w:cs="Arial"/>
        </w:rPr>
        <w:t xml:space="preserve"> (Perlis)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Westlands</w:t>
      </w:r>
      <w:r w:rsidR="00C05790" w:rsidRPr="00BB6233">
        <w:rPr>
          <w:rFonts w:ascii="Arial" w:hAnsi="Arial" w:cs="Arial"/>
        </w:rPr>
        <w:t xml:space="preserve"> (Pulau Pinang)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Layar</w:t>
      </w:r>
      <w:r w:rsidR="00C05790" w:rsidRPr="00BB6233">
        <w:rPr>
          <w:rFonts w:ascii="Arial" w:hAnsi="Arial" w:cs="Arial"/>
        </w:rPr>
        <w:t xml:space="preserve"> (Kedah)</w:t>
      </w:r>
    </w:p>
    <w:p w:rsidR="00C05790" w:rsidRPr="00BB6233" w:rsidRDefault="00C05790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C05790" w:rsidRPr="00BB6233" w:rsidRDefault="00C05790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Krai (Kelantan)</w:t>
      </w:r>
    </w:p>
    <w:p w:rsidR="00640CC7" w:rsidRPr="00BB6233" w:rsidRDefault="00640CC7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640CC7" w:rsidRPr="00BB6233" w:rsidRDefault="00640CC7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Kerambit (Pahang)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</w:t>
      </w:r>
      <w:r w:rsidR="00C05790" w:rsidRPr="00BB6233">
        <w:rPr>
          <w:rFonts w:ascii="Arial" w:hAnsi="Arial" w:cs="Arial"/>
        </w:rPr>
        <w:t xml:space="preserve"> (Selangor)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Besar</w:t>
      </w:r>
      <w:r w:rsidR="00C05790" w:rsidRPr="00BB6233">
        <w:rPr>
          <w:rFonts w:ascii="Arial" w:hAnsi="Arial" w:cs="Arial"/>
        </w:rPr>
        <w:t xml:space="preserve"> (Selangor)</w:t>
      </w:r>
    </w:p>
    <w:p w:rsidR="00640CC7" w:rsidRPr="00BB6233" w:rsidRDefault="00640CC7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Gombak (Selangor)</w:t>
      </w:r>
    </w:p>
    <w:p w:rsidR="00640CC7" w:rsidRPr="00BB6233" w:rsidRDefault="00640CC7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Kajang (Selangor)</w:t>
      </w:r>
    </w:p>
    <w:p w:rsidR="00C05790" w:rsidRPr="00BB6233" w:rsidRDefault="00C05790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Victoria (Kuala Lumpur)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Jempol</w:t>
      </w:r>
      <w:r w:rsidR="00C05790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Jelebu</w:t>
      </w:r>
      <w:r w:rsidR="00C05790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</w:t>
      </w:r>
      <w:r w:rsidR="00C05790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Kampung Gadong</w:t>
      </w:r>
      <w:r w:rsidR="00C05790" w:rsidRPr="00BB6233">
        <w:rPr>
          <w:rFonts w:ascii="Arial" w:hAnsi="Arial" w:cs="Arial"/>
        </w:rPr>
        <w:t xml:space="preserve"> (Negeri Sembilan)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Bertam Malim</w:t>
      </w:r>
      <w:r w:rsidR="00C05790" w:rsidRPr="00BB6233">
        <w:rPr>
          <w:rFonts w:ascii="Arial" w:hAnsi="Arial" w:cs="Arial"/>
        </w:rPr>
        <w:t xml:space="preserve"> (Melaka)</w:t>
      </w:r>
    </w:p>
    <w:p w:rsidR="00456ECF" w:rsidRPr="00BB6233" w:rsidRDefault="00456ECF" w:rsidP="00BB623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Kinabalu</w:t>
      </w:r>
      <w:r w:rsidR="00C05790" w:rsidRPr="00BB6233">
        <w:rPr>
          <w:rFonts w:ascii="Arial" w:hAnsi="Arial" w:cs="Arial"/>
        </w:rPr>
        <w:t xml:space="preserve"> (Sabah)</w:t>
      </w:r>
    </w:p>
    <w:p w:rsidR="00456ECF" w:rsidRDefault="00456ECF" w:rsidP="000B3F54">
      <w:pPr>
        <w:spacing w:after="0" w:line="240" w:lineRule="auto"/>
        <w:jc w:val="both"/>
        <w:rPr>
          <w:rFonts w:ascii="Arial" w:hAnsi="Arial" w:cs="Arial"/>
        </w:rPr>
      </w:pPr>
    </w:p>
    <w:p w:rsidR="00456ECF" w:rsidRPr="00C228FF" w:rsidRDefault="00073C18" w:rsidP="00456ECF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2010</w:t>
      </w:r>
    </w:p>
    <w:p w:rsidR="00456ECF" w:rsidRPr="00073C18" w:rsidRDefault="00456ECF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Westlands (Pulau Pinang)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Layar (Kedah)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Bharu (Kelantan)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Krai (Kelantan)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Pekan (Pahang)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Kerambit (Pahang)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Kelab PJ (Selangor)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Sungai Besar (Selangor)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Kuala Langat (Selangor)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Victoria (Kuala Lumpur)</w:t>
      </w:r>
    </w:p>
    <w:p w:rsidR="00865E21" w:rsidRPr="00BB6233" w:rsidRDefault="00073C18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Kampung </w:t>
      </w:r>
      <w:r w:rsidR="00865E21" w:rsidRPr="00BB6233">
        <w:rPr>
          <w:rFonts w:ascii="Arial" w:hAnsi="Arial" w:cs="Arial"/>
        </w:rPr>
        <w:t>Gadong (Negeri Sembilan)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Gemencheh (Negeri Sembilan)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Lereh (Melaka)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Parit Jawa (Johor)</w:t>
      </w:r>
    </w:p>
    <w:p w:rsidR="00865E21" w:rsidRPr="00BB6233" w:rsidRDefault="00865E21" w:rsidP="00BB6233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Kota Kinabalu (Sabah)</w:t>
      </w:r>
    </w:p>
    <w:p w:rsidR="009B365A" w:rsidRPr="00C228FF" w:rsidRDefault="009B365A" w:rsidP="009B365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lastRenderedPageBreak/>
        <w:t>2011</w:t>
      </w:r>
    </w:p>
    <w:p w:rsidR="009B365A" w:rsidRPr="00073C18" w:rsidRDefault="009B365A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Westlands (Pulau Pinang)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</w:rPr>
        <w:t>Setiu (Terengganu)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Kota Bharu (Kelantan)</w:t>
      </w:r>
    </w:p>
    <w:p w:rsidR="00640CC7" w:rsidRDefault="00073C18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Kuala </w:t>
      </w:r>
      <w:r w:rsidR="00640CC7" w:rsidRPr="00BB6233">
        <w:rPr>
          <w:rFonts w:ascii="Arial" w:hAnsi="Arial" w:cs="Arial"/>
          <w:lang w:val="ms-MY"/>
        </w:rPr>
        <w:t>Krai (Kelantan)</w:t>
      </w:r>
    </w:p>
    <w:p w:rsidR="00073C18" w:rsidRPr="00BB6233" w:rsidRDefault="00073C18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Tanah Merah (Kelantan)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Gua Musang (Kelantan)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Kerambit (Pahang)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Pekan (Pahang)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Kuala Lipis (Pahang)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Kelab PJ (Selangor)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Bayuemas (Selangor)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Kuala Langat (Selangor)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Bukit Petaling (Kuala Lumpur)</w:t>
      </w:r>
    </w:p>
    <w:p w:rsidR="00640CC7" w:rsidRPr="00BB6233" w:rsidRDefault="00073C18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Kampung </w:t>
      </w:r>
      <w:r w:rsidR="00640CC7" w:rsidRPr="00BB6233">
        <w:rPr>
          <w:rFonts w:ascii="Arial" w:hAnsi="Arial" w:cs="Arial"/>
          <w:lang w:val="ms-MY"/>
        </w:rPr>
        <w:t>Gadong (Negeri Sembilan)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Gemencheh (Negeri Sembilan)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Kampung Gelam (Melaka)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Parit Jawa (Johor)</w:t>
      </w:r>
    </w:p>
    <w:p w:rsidR="00640CC7" w:rsidRPr="00BB6233" w:rsidRDefault="00640CC7" w:rsidP="00BB6233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  <w:lang w:val="ms-MY"/>
        </w:rPr>
        <w:t>Kota Kinabalu (Sabah)</w:t>
      </w:r>
    </w:p>
    <w:p w:rsidR="00073C18" w:rsidRPr="00073C18" w:rsidRDefault="00073C18" w:rsidP="009B365A">
      <w:pPr>
        <w:spacing w:after="0" w:line="240" w:lineRule="auto"/>
        <w:jc w:val="both"/>
        <w:rPr>
          <w:rFonts w:ascii="Arial" w:hAnsi="Arial" w:cs="Arial"/>
          <w:b/>
        </w:rPr>
      </w:pPr>
    </w:p>
    <w:p w:rsidR="009B365A" w:rsidRPr="00C228FF" w:rsidRDefault="009B365A" w:rsidP="009B365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228FF">
        <w:rPr>
          <w:rFonts w:ascii="Arial" w:hAnsi="Arial" w:cs="Arial"/>
          <w:b/>
          <w:sz w:val="32"/>
          <w:szCs w:val="32"/>
        </w:rPr>
        <w:t>2012</w:t>
      </w:r>
    </w:p>
    <w:p w:rsidR="009B365A" w:rsidRPr="00073C18" w:rsidRDefault="009B365A" w:rsidP="000B3F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365A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Westlands (Pulau Pinang)</w:t>
      </w:r>
    </w:p>
    <w:p w:rsidR="00A47D8D" w:rsidRPr="00BB6233" w:rsidRDefault="00A47D8D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Kota Bharu (Kelantan)</w:t>
      </w:r>
    </w:p>
    <w:p w:rsidR="00A47D8D" w:rsidRDefault="003C1CA4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Kuala </w:t>
      </w:r>
      <w:r w:rsidR="00A47D8D" w:rsidRPr="00BB6233">
        <w:rPr>
          <w:rFonts w:ascii="Arial" w:hAnsi="Arial" w:cs="Arial"/>
          <w:lang w:val="ms-MY"/>
        </w:rPr>
        <w:t>Krai (Kelantan)</w:t>
      </w:r>
    </w:p>
    <w:p w:rsidR="00A47D8D" w:rsidRPr="00BB6233" w:rsidRDefault="00A47D8D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Gua Musang (Kelantan)</w:t>
      </w:r>
    </w:p>
    <w:p w:rsidR="00A47D8D" w:rsidRPr="00BB6233" w:rsidRDefault="00A47D8D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Kerambit (Pahang)</w:t>
      </w:r>
    </w:p>
    <w:p w:rsidR="00A47D8D" w:rsidRPr="00BB6233" w:rsidRDefault="00A47D8D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Pekan (Pahang)</w:t>
      </w:r>
    </w:p>
    <w:p w:rsidR="00A47D8D" w:rsidRDefault="00A47D8D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Kuala Lipis (Pahang)</w:t>
      </w:r>
    </w:p>
    <w:p w:rsidR="00F72555" w:rsidRDefault="00F72555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Tapah (Perak)</w:t>
      </w:r>
    </w:p>
    <w:p w:rsidR="00F72555" w:rsidRPr="00BB6233" w:rsidRDefault="00F72555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Ipoh (Perak)</w:t>
      </w:r>
    </w:p>
    <w:p w:rsidR="009B365A" w:rsidRPr="00BB6233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Bayuemas (Selangor)</w:t>
      </w:r>
    </w:p>
    <w:p w:rsidR="009B365A" w:rsidRPr="00BB6233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Kuala Langat (Selangor)</w:t>
      </w:r>
    </w:p>
    <w:p w:rsidR="009B365A" w:rsidRPr="00BB6233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Bukit Petaling (Kuala Lumpur)</w:t>
      </w:r>
    </w:p>
    <w:p w:rsidR="009B365A" w:rsidRPr="00BB6233" w:rsidRDefault="008136C6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Kampung </w:t>
      </w:r>
      <w:r w:rsidR="009B365A" w:rsidRPr="00BB6233">
        <w:rPr>
          <w:rFonts w:ascii="Arial" w:hAnsi="Arial" w:cs="Arial"/>
          <w:lang w:val="ms-MY"/>
        </w:rPr>
        <w:t>Gadong (Negeri Sembilan)</w:t>
      </w:r>
    </w:p>
    <w:p w:rsidR="009B365A" w:rsidRPr="00BB6233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Gemencheh (Negeri Sembilan)</w:t>
      </w:r>
    </w:p>
    <w:p w:rsidR="009B365A" w:rsidRPr="00BB6233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Kampung Gelam (Melaka)</w:t>
      </w:r>
    </w:p>
    <w:p w:rsidR="009B365A" w:rsidRPr="00BB6233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BB6233">
        <w:rPr>
          <w:rFonts w:ascii="Arial" w:hAnsi="Arial" w:cs="Arial"/>
          <w:lang w:val="ms-MY"/>
        </w:rPr>
        <w:t>Parit Jawa (Johor)</w:t>
      </w:r>
    </w:p>
    <w:p w:rsidR="009B365A" w:rsidRPr="009673A9" w:rsidRDefault="009B365A" w:rsidP="00BB6233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B6233">
        <w:rPr>
          <w:rFonts w:ascii="Arial" w:hAnsi="Arial" w:cs="Arial"/>
          <w:lang w:val="ms-MY"/>
        </w:rPr>
        <w:t>Kota Kinabalu (Sabah)</w:t>
      </w:r>
    </w:p>
    <w:p w:rsidR="009673A9" w:rsidRDefault="009673A9" w:rsidP="009673A9">
      <w:pPr>
        <w:spacing w:after="0" w:line="240" w:lineRule="auto"/>
        <w:jc w:val="both"/>
        <w:rPr>
          <w:rFonts w:ascii="Arial" w:hAnsi="Arial" w:cs="Arial"/>
        </w:rPr>
      </w:pPr>
    </w:p>
    <w:p w:rsidR="009673A9" w:rsidRPr="00C228FF" w:rsidRDefault="009673A9" w:rsidP="009673A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</w:t>
      </w:r>
    </w:p>
    <w:p w:rsidR="009673A9" w:rsidRPr="00073C18" w:rsidRDefault="009673A9" w:rsidP="009673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Westlands (Pulau Pinang)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Ipoh (Perak)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Batang Padang (Perak)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Kota Bharu (Kelantan)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Kuala Krai (Kelantan)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Gua Musang (Kelantan)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Machang (Kelantan)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Pekan (Pahang)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Kerambit (Pahang)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Kuala Lipis (Pahang)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Bukit Petaling (Kuala Lumpur)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Kuala Langat (Selangor)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Bayuemas (Selangor)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Gemencheh (Negeri Sembilan)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lastRenderedPageBreak/>
        <w:t>Kampung Gadong (Negeri Sembilan)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Kampung Gelam (Melaka)</w:t>
      </w:r>
    </w:p>
    <w:p w:rsid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 w:rsidRPr="009673A9">
        <w:rPr>
          <w:rFonts w:ascii="Arial" w:hAnsi="Arial" w:cs="Arial"/>
          <w:lang w:val="ms-MY"/>
        </w:rPr>
        <w:t>Parit Jawa (Johor)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Kuching (Sarawak)</w:t>
      </w:r>
    </w:p>
    <w:p w:rsidR="009673A9" w:rsidRPr="009673A9" w:rsidRDefault="009673A9" w:rsidP="009673A9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9673A9">
        <w:rPr>
          <w:rFonts w:ascii="Arial" w:hAnsi="Arial" w:cs="Arial"/>
          <w:lang w:val="ms-MY"/>
        </w:rPr>
        <w:t>Kota Kinabalu (Sabah)</w:t>
      </w:r>
    </w:p>
    <w:p w:rsidR="009673A9" w:rsidRPr="009673A9" w:rsidRDefault="009673A9" w:rsidP="009673A9">
      <w:pPr>
        <w:spacing w:after="0" w:line="240" w:lineRule="auto"/>
        <w:jc w:val="both"/>
        <w:rPr>
          <w:rFonts w:ascii="Arial" w:hAnsi="Arial" w:cs="Arial"/>
        </w:rPr>
      </w:pPr>
    </w:p>
    <w:sectPr w:rsidR="009673A9" w:rsidRPr="009673A9" w:rsidSect="00C228F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E0"/>
    <w:multiLevelType w:val="hybridMultilevel"/>
    <w:tmpl w:val="0F84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43DC"/>
    <w:multiLevelType w:val="hybridMultilevel"/>
    <w:tmpl w:val="02747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A044E"/>
    <w:multiLevelType w:val="hybridMultilevel"/>
    <w:tmpl w:val="AEFC7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0805"/>
    <w:multiLevelType w:val="hybridMultilevel"/>
    <w:tmpl w:val="92543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96E30"/>
    <w:multiLevelType w:val="hybridMultilevel"/>
    <w:tmpl w:val="FD9E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37559"/>
    <w:multiLevelType w:val="hybridMultilevel"/>
    <w:tmpl w:val="3DD80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456EA"/>
    <w:multiLevelType w:val="hybridMultilevel"/>
    <w:tmpl w:val="1436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05A7D"/>
    <w:multiLevelType w:val="hybridMultilevel"/>
    <w:tmpl w:val="7C4E2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7D59"/>
    <w:multiLevelType w:val="hybridMultilevel"/>
    <w:tmpl w:val="12D6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048E"/>
    <w:multiLevelType w:val="hybridMultilevel"/>
    <w:tmpl w:val="C43CC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95833"/>
    <w:multiLevelType w:val="hybridMultilevel"/>
    <w:tmpl w:val="E9AE3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B0112"/>
    <w:multiLevelType w:val="hybridMultilevel"/>
    <w:tmpl w:val="698A6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025B6"/>
    <w:multiLevelType w:val="hybridMultilevel"/>
    <w:tmpl w:val="C7022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2385B"/>
    <w:multiLevelType w:val="hybridMultilevel"/>
    <w:tmpl w:val="5E08B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B0B12"/>
    <w:multiLevelType w:val="hybridMultilevel"/>
    <w:tmpl w:val="B63A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3F54"/>
    <w:rsid w:val="00011EFF"/>
    <w:rsid w:val="00073C18"/>
    <w:rsid w:val="000B1D57"/>
    <w:rsid w:val="000B3F54"/>
    <w:rsid w:val="0014122D"/>
    <w:rsid w:val="001656F1"/>
    <w:rsid w:val="003122A4"/>
    <w:rsid w:val="003C1CA4"/>
    <w:rsid w:val="00456ECF"/>
    <w:rsid w:val="004932A7"/>
    <w:rsid w:val="00505FAF"/>
    <w:rsid w:val="005D4893"/>
    <w:rsid w:val="00640CC7"/>
    <w:rsid w:val="00667705"/>
    <w:rsid w:val="006930C2"/>
    <w:rsid w:val="006F4E3B"/>
    <w:rsid w:val="00741118"/>
    <w:rsid w:val="007876F5"/>
    <w:rsid w:val="008136C6"/>
    <w:rsid w:val="00860982"/>
    <w:rsid w:val="00865E21"/>
    <w:rsid w:val="008C1E3E"/>
    <w:rsid w:val="00906569"/>
    <w:rsid w:val="009673A9"/>
    <w:rsid w:val="00975B88"/>
    <w:rsid w:val="00975BB6"/>
    <w:rsid w:val="009B365A"/>
    <w:rsid w:val="00A47D8D"/>
    <w:rsid w:val="00A670B0"/>
    <w:rsid w:val="00A91AB5"/>
    <w:rsid w:val="00AC14DF"/>
    <w:rsid w:val="00B37980"/>
    <w:rsid w:val="00B715C9"/>
    <w:rsid w:val="00BB6233"/>
    <w:rsid w:val="00C05790"/>
    <w:rsid w:val="00C228FF"/>
    <w:rsid w:val="00CD322A"/>
    <w:rsid w:val="00DA64E8"/>
    <w:rsid w:val="00E226C0"/>
    <w:rsid w:val="00EE4E27"/>
    <w:rsid w:val="00F72555"/>
    <w:rsid w:val="00FB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B192-A7EA-4BF8-8188-55E5CCBF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2011-08-15T07:34:00Z</cp:lastPrinted>
  <dcterms:created xsi:type="dcterms:W3CDTF">2011-08-15T05:08:00Z</dcterms:created>
  <dcterms:modified xsi:type="dcterms:W3CDTF">2013-02-26T10:52:00Z</dcterms:modified>
</cp:coreProperties>
</file>